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490" w:rsidRDefault="00396490" w:rsidP="00030792">
      <w:p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:rsidR="00C4192F" w:rsidRDefault="00C4192F" w:rsidP="00030792">
      <w:p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C4192F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Пояснительная записка </w:t>
      </w:r>
    </w:p>
    <w:p w:rsidR="00975ADE" w:rsidRDefault="00C4192F" w:rsidP="00030792">
      <w:p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C4192F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к конкурсному заданию «Методический семинар»</w:t>
      </w:r>
    </w:p>
    <w:p w:rsidR="00C4192F" w:rsidRDefault="00C4192F" w:rsidP="00030792">
      <w:p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Тема: «Пальчиковые игры для малышей»</w:t>
      </w:r>
    </w:p>
    <w:p w:rsidR="00030792" w:rsidRDefault="00030792" w:rsidP="00030792">
      <w:pPr>
        <w:pStyle w:val="af8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E94534" w:rsidRDefault="00E94534" w:rsidP="00030792">
      <w:pPr>
        <w:pStyle w:val="af8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i/>
          <w:iCs/>
          <w:color w:val="000000"/>
          <w:sz w:val="27"/>
          <w:szCs w:val="27"/>
        </w:rPr>
        <w:t>«Рука — это своего рода внешний мозг»  </w:t>
      </w:r>
    </w:p>
    <w:p w:rsidR="00E94534" w:rsidRDefault="00E94534" w:rsidP="00E94534">
      <w:pPr>
        <w:pStyle w:val="af8"/>
        <w:shd w:val="clear" w:color="auto" w:fill="FFFFFF"/>
        <w:spacing w:before="0" w:beforeAutospacing="0" w:after="0" w:afterAutospacing="0" w:line="331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(И.Кант)</w:t>
      </w:r>
    </w:p>
    <w:p w:rsidR="00030792" w:rsidRPr="00030792" w:rsidRDefault="00030792" w:rsidP="00030792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1"/>
          <w:rFonts w:eastAsiaTheme="majorEastAsia"/>
          <w:color w:val="000000"/>
          <w:sz w:val="28"/>
          <w:szCs w:val="28"/>
        </w:rPr>
        <w:t>Здравствуйте уважаемые коллеги</w:t>
      </w:r>
      <w:r w:rsidRPr="00030792">
        <w:rPr>
          <w:rStyle w:val="c1"/>
          <w:rFonts w:eastAsiaTheme="majorEastAsia"/>
          <w:color w:val="000000"/>
          <w:sz w:val="28"/>
          <w:szCs w:val="28"/>
        </w:rPr>
        <w:t>! Сегодня я хочу предложит</w:t>
      </w:r>
      <w:r>
        <w:rPr>
          <w:rStyle w:val="c1"/>
          <w:rFonts w:eastAsiaTheme="majorEastAsia"/>
          <w:color w:val="000000"/>
          <w:sz w:val="28"/>
          <w:szCs w:val="28"/>
        </w:rPr>
        <w:t>ь вам принять участие в методическом семинаре «Пальчиковые игры для малышей</w:t>
      </w:r>
      <w:r w:rsidRPr="00030792">
        <w:rPr>
          <w:rStyle w:val="c1"/>
          <w:rFonts w:eastAsiaTheme="majorEastAsia"/>
          <w:color w:val="000000"/>
          <w:sz w:val="28"/>
          <w:szCs w:val="28"/>
        </w:rPr>
        <w:t>».</w:t>
      </w:r>
    </w:p>
    <w:p w:rsidR="00030792" w:rsidRPr="00030792" w:rsidRDefault="00030792" w:rsidP="00030792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030792">
        <w:rPr>
          <w:rStyle w:val="c1"/>
          <w:rFonts w:eastAsiaTheme="majorEastAsia"/>
          <w:color w:val="000000"/>
          <w:sz w:val="28"/>
          <w:szCs w:val="28"/>
        </w:rPr>
        <w:t>Наверное, каждый из вас хорошо помнит своё детство. И, глядя на своих детей, мы часто думаем о том, как хорошо было в нашем детстве…</w:t>
      </w:r>
    </w:p>
    <w:p w:rsidR="00071EBF" w:rsidRPr="00030792" w:rsidRDefault="00030792" w:rsidP="00030792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030792">
        <w:rPr>
          <w:rStyle w:val="c1"/>
          <w:rFonts w:eastAsiaTheme="majorEastAsia"/>
          <w:color w:val="000000"/>
          <w:sz w:val="28"/>
          <w:szCs w:val="28"/>
        </w:rPr>
        <w:t>И конфеты были слаще, и мороженое вкусней</w:t>
      </w:r>
      <w:proofErr w:type="gramStart"/>
      <w:r w:rsidRPr="00030792">
        <w:rPr>
          <w:rStyle w:val="c1"/>
          <w:rFonts w:eastAsiaTheme="majorEastAsia"/>
          <w:color w:val="000000"/>
          <w:sz w:val="28"/>
          <w:szCs w:val="28"/>
        </w:rPr>
        <w:t>… П</w:t>
      </w:r>
      <w:proofErr w:type="gramEnd"/>
      <w:r w:rsidRPr="00030792">
        <w:rPr>
          <w:rStyle w:val="c1"/>
          <w:rFonts w:eastAsiaTheme="majorEastAsia"/>
          <w:color w:val="000000"/>
          <w:sz w:val="28"/>
          <w:szCs w:val="28"/>
        </w:rPr>
        <w:t>редлагаю вам ненадолго окунуться в прекрасный и волшебный мир детства…</w:t>
      </w:r>
    </w:p>
    <w:p w:rsidR="00030792" w:rsidRDefault="00030792" w:rsidP="00030792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ru-RU"/>
        </w:rPr>
      </w:pPr>
    </w:p>
    <w:p w:rsidR="00E94534" w:rsidRPr="00E94534" w:rsidRDefault="00E94534" w:rsidP="00030792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E94534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ru-RU"/>
        </w:rPr>
        <w:t>Цель</w:t>
      </w:r>
      <w:r w:rsidR="00030792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ru-RU"/>
        </w:rPr>
        <w:t xml:space="preserve"> темы</w:t>
      </w:r>
      <w:r w:rsidRPr="00E94534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ru-RU"/>
        </w:rPr>
        <w:t>:</w:t>
      </w:r>
      <w:r w:rsidRPr="00030792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</w:t>
      </w:r>
      <w:r w:rsidRPr="00E94534">
        <w:rPr>
          <w:rFonts w:ascii="Times New Roman" w:hAnsi="Times New Roman" w:cs="Times New Roman"/>
          <w:color w:val="auto"/>
          <w:sz w:val="28"/>
          <w:szCs w:val="28"/>
          <w:lang w:val="ru-RU"/>
        </w:rPr>
        <w:t>Развитие координации и мелкой моторики у детей с раннего возраста.</w:t>
      </w:r>
    </w:p>
    <w:p w:rsidR="00E94534" w:rsidRPr="00E94534" w:rsidRDefault="00E94534" w:rsidP="00030792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E94534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ru-RU"/>
        </w:rPr>
        <w:t>Задачи:</w:t>
      </w:r>
    </w:p>
    <w:p w:rsidR="00E94534" w:rsidRPr="00E94534" w:rsidRDefault="00E94534" w:rsidP="00030792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E94534">
        <w:rPr>
          <w:rFonts w:ascii="Times New Roman" w:hAnsi="Times New Roman" w:cs="Times New Roman"/>
          <w:color w:val="auto"/>
          <w:sz w:val="28"/>
          <w:szCs w:val="28"/>
          <w:lang w:val="ru-RU"/>
        </w:rPr>
        <w:t>1. Улучшить мелкую моторику рук и кистей.</w:t>
      </w:r>
    </w:p>
    <w:p w:rsidR="00E94534" w:rsidRPr="00E94534" w:rsidRDefault="00E94534" w:rsidP="00030792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E94534">
        <w:rPr>
          <w:rFonts w:ascii="Times New Roman" w:hAnsi="Times New Roman" w:cs="Times New Roman"/>
          <w:color w:val="auto"/>
          <w:sz w:val="28"/>
          <w:szCs w:val="28"/>
          <w:lang w:val="ru-RU"/>
        </w:rPr>
        <w:t>2. Создать комфортную обстановку в общении со сверстниками.</w:t>
      </w:r>
    </w:p>
    <w:p w:rsidR="00E94534" w:rsidRPr="00E94534" w:rsidRDefault="00E94534" w:rsidP="00030792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E94534">
        <w:rPr>
          <w:rFonts w:ascii="Times New Roman" w:hAnsi="Times New Roman" w:cs="Times New Roman"/>
          <w:color w:val="auto"/>
          <w:sz w:val="28"/>
          <w:szCs w:val="28"/>
          <w:lang w:val="ru-RU"/>
        </w:rPr>
        <w:t>3. Развить интерес к обследованию предметов и действия с ними.</w:t>
      </w:r>
    </w:p>
    <w:p w:rsidR="00E94534" w:rsidRPr="00E94534" w:rsidRDefault="00E94534" w:rsidP="00030792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E94534">
        <w:rPr>
          <w:rFonts w:ascii="Times New Roman" w:hAnsi="Times New Roman" w:cs="Times New Roman"/>
          <w:color w:val="auto"/>
          <w:sz w:val="28"/>
          <w:szCs w:val="28"/>
          <w:lang w:val="ru-RU"/>
        </w:rPr>
        <w:t>4. Формировать умение согласовывать движения с речью.</w:t>
      </w:r>
    </w:p>
    <w:p w:rsidR="00E94534" w:rsidRPr="00E94534" w:rsidRDefault="00E94534" w:rsidP="00030792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E9453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5. Развивать речь с помощью мелкой моторики рук. </w:t>
      </w:r>
    </w:p>
    <w:p w:rsidR="00030792" w:rsidRDefault="00030792" w:rsidP="00030792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071EBF" w:rsidRPr="00071EBF" w:rsidRDefault="00071EBF" w:rsidP="00030792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71EB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Для детей дошкольного возраста играет важную роль пальчиковая гимнастика. </w:t>
      </w:r>
    </w:p>
    <w:p w:rsidR="00071EBF" w:rsidRPr="00071EBF" w:rsidRDefault="00071EBF" w:rsidP="00030792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71EB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 Положительные моменты гимнастики - это стимуляция моторных и речевых зон мозга, способствующие более быстрому формированию речи. </w:t>
      </w:r>
    </w:p>
    <w:p w:rsidR="00071EBF" w:rsidRPr="00071EBF" w:rsidRDefault="00071EBF" w:rsidP="00030792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71EB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 Значительное взаимодействие этих зон играет большую роль в возрасте от 0 до 3 лет, когда идет активное формирование речи ребенка, поэтому заниматься с ребенком необходимо с младенчества. </w:t>
      </w:r>
    </w:p>
    <w:p w:rsidR="00071EBF" w:rsidRPr="00071EBF" w:rsidRDefault="00071EBF" w:rsidP="00030792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71EB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 Сгибая-разгибая пальчики с ребенком, массируя кисти рук, выполняя различного вида движения, мы посылаем импульсы в речевые центры. </w:t>
      </w:r>
    </w:p>
    <w:p w:rsidR="00030792" w:rsidRDefault="00071EBF" w:rsidP="00030792">
      <w:pPr>
        <w:spacing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71EB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 Чем больше умеет рука, тем умнее ее обладатель.</w:t>
      </w:r>
    </w:p>
    <w:p w:rsidR="00E94534" w:rsidRDefault="00071EBF" w:rsidP="00030792">
      <w:pPr>
        <w:spacing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ru-RU"/>
        </w:rPr>
      </w:pPr>
      <w:r w:rsidRPr="00071EBF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ru-RU"/>
        </w:rPr>
        <w:t>Роль пальчиковых игр в развитии ребенка</w:t>
      </w:r>
    </w:p>
    <w:p w:rsidR="00071EBF" w:rsidRPr="00071EBF" w:rsidRDefault="00071EBF" w:rsidP="00521D35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71EBF">
        <w:rPr>
          <w:rFonts w:ascii="Times New Roman" w:hAnsi="Times New Roman" w:cs="Times New Roman"/>
          <w:color w:val="auto"/>
          <w:sz w:val="28"/>
          <w:szCs w:val="28"/>
          <w:lang w:val="ru-RU"/>
        </w:rPr>
        <w:t>Пальчиковые игры являются важной частью работы по развитию мелкой моторики рук у дошкольников. Игры эти очень эмоциональны, увлекательны для детей, а также исключительно полезны для их общего развития:</w:t>
      </w:r>
    </w:p>
    <w:p w:rsidR="00071EBF" w:rsidRPr="00071EBF" w:rsidRDefault="00071EBF" w:rsidP="00521D35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71EB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- Способствуют развитию речи. </w:t>
      </w:r>
    </w:p>
    <w:p w:rsidR="00071EBF" w:rsidRPr="00071EBF" w:rsidRDefault="00071EBF" w:rsidP="00521D35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71EBF">
        <w:rPr>
          <w:rFonts w:ascii="Times New Roman" w:hAnsi="Times New Roman" w:cs="Times New Roman"/>
          <w:color w:val="auto"/>
          <w:sz w:val="28"/>
          <w:szCs w:val="28"/>
          <w:lang w:val="ru-RU"/>
        </w:rPr>
        <w:t>- Развивают восприятие, умение вслушиваться в речь взрослого.</w:t>
      </w:r>
    </w:p>
    <w:p w:rsidR="00071EBF" w:rsidRPr="00071EBF" w:rsidRDefault="00071EBF" w:rsidP="00521D35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71EBF">
        <w:rPr>
          <w:rFonts w:ascii="Times New Roman" w:hAnsi="Times New Roman" w:cs="Times New Roman"/>
          <w:color w:val="auto"/>
          <w:sz w:val="28"/>
          <w:szCs w:val="28"/>
          <w:lang w:val="ru-RU"/>
        </w:rPr>
        <w:t>- Способствуют развитию творческой деятельности. Ведь руками можно «рассказывать» целые истории!</w:t>
      </w:r>
    </w:p>
    <w:p w:rsidR="00071EBF" w:rsidRPr="00071EBF" w:rsidRDefault="00071EBF" w:rsidP="00521D35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71EBF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- Активизируют моторику рук. Тем самым вырабатывается ловкость, умение управлять своими движениями. Пальцы и кисти приобретают хорошую подвижность, гибкость, исчезает скованность движений.</w:t>
      </w:r>
    </w:p>
    <w:p w:rsidR="00071EBF" w:rsidRPr="00071EBF" w:rsidRDefault="00071EBF" w:rsidP="00521D35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71EBF">
        <w:rPr>
          <w:rFonts w:ascii="Times New Roman" w:hAnsi="Times New Roman" w:cs="Times New Roman"/>
          <w:color w:val="auto"/>
          <w:sz w:val="28"/>
          <w:szCs w:val="28"/>
          <w:lang w:val="ru-RU"/>
        </w:rPr>
        <w:t>- Помогают в игре формировать элементарные математические представления.</w:t>
      </w:r>
    </w:p>
    <w:p w:rsidR="00071EBF" w:rsidRPr="00071EBF" w:rsidRDefault="00071EBF" w:rsidP="00521D35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71EBF">
        <w:rPr>
          <w:rFonts w:ascii="Times New Roman" w:hAnsi="Times New Roman" w:cs="Times New Roman"/>
          <w:color w:val="auto"/>
          <w:sz w:val="28"/>
          <w:szCs w:val="28"/>
          <w:lang w:val="ru-RU"/>
        </w:rPr>
        <w:t>- Учат ребенка концентрировать внимание и правильно его распределять.</w:t>
      </w:r>
    </w:p>
    <w:p w:rsidR="00071EBF" w:rsidRPr="00071EBF" w:rsidRDefault="00071EBF" w:rsidP="00521D35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71EBF">
        <w:rPr>
          <w:rFonts w:ascii="Times New Roman" w:hAnsi="Times New Roman" w:cs="Times New Roman"/>
          <w:color w:val="auto"/>
          <w:sz w:val="28"/>
          <w:szCs w:val="28"/>
          <w:lang w:val="ru-RU"/>
        </w:rPr>
        <w:t>- Развивают память, ведь в пальчиковых играх нужно запоминать многое: и положение пальцев, и последовательность движений, да и просто стихи.</w:t>
      </w:r>
    </w:p>
    <w:p w:rsidR="00071EBF" w:rsidRPr="00071EBF" w:rsidRDefault="00071EBF" w:rsidP="00521D35">
      <w:pPr>
        <w:spacing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71EBF">
        <w:rPr>
          <w:rFonts w:ascii="Times New Roman" w:hAnsi="Times New Roman" w:cs="Times New Roman"/>
          <w:color w:val="auto"/>
          <w:sz w:val="28"/>
          <w:szCs w:val="28"/>
          <w:lang w:val="ru-RU"/>
        </w:rPr>
        <w:t>- Развивают эмоциональность, формируют добрые взаимоотношения между детьми, а также между взрослым и ребёнком.</w:t>
      </w:r>
    </w:p>
    <w:p w:rsidR="00071EBF" w:rsidRDefault="00071EBF" w:rsidP="00521D35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ru-RU"/>
        </w:rPr>
      </w:pPr>
      <w:r w:rsidRPr="00030792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ru-RU"/>
        </w:rPr>
        <w:t>Этапы разучивания игр</w:t>
      </w:r>
    </w:p>
    <w:p w:rsidR="00071EBF" w:rsidRPr="00071EBF" w:rsidRDefault="00071EBF" w:rsidP="00521D35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71EB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1. Взрослый сначала показывает игру ребёнку сам. </w:t>
      </w:r>
    </w:p>
    <w:p w:rsidR="00071EBF" w:rsidRPr="00071EBF" w:rsidRDefault="00071EBF" w:rsidP="00521D35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71EB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2. Взрослый показывает игру, манипулируя пальцами и рукой ребёнка. </w:t>
      </w:r>
    </w:p>
    <w:p w:rsidR="00071EBF" w:rsidRPr="00071EBF" w:rsidRDefault="00071EBF" w:rsidP="00521D35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71EB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3.Взрослый и ребёнок выполняют движения одновременно, взрослый проговаривает текст. </w:t>
      </w:r>
    </w:p>
    <w:p w:rsidR="00071EBF" w:rsidRDefault="00071EBF" w:rsidP="00521D35">
      <w:pPr>
        <w:spacing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71EBF">
        <w:rPr>
          <w:rFonts w:ascii="Times New Roman" w:hAnsi="Times New Roman" w:cs="Times New Roman"/>
          <w:color w:val="auto"/>
          <w:sz w:val="28"/>
          <w:szCs w:val="28"/>
          <w:lang w:val="ru-RU"/>
        </w:rPr>
        <w:t>4.Ребёнок выполняет движения с необходимой помощью взрослого, который произносит текст.</w:t>
      </w:r>
    </w:p>
    <w:p w:rsidR="00071EBF" w:rsidRDefault="00071EBF" w:rsidP="00030792">
      <w:pPr>
        <w:spacing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ru-RU"/>
        </w:rPr>
      </w:pPr>
      <w:r w:rsidRPr="00030792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ru-RU"/>
        </w:rPr>
        <w:t>Виды пальчиковых игр</w:t>
      </w:r>
    </w:p>
    <w:p w:rsidR="00071EBF" w:rsidRPr="00071EBF" w:rsidRDefault="00071EBF" w:rsidP="00030792">
      <w:pPr>
        <w:spacing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71EB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Пальчиковые игры разнообразны по содержанию, поэтому целесообразно будет разделить их на группы по их назначению: </w:t>
      </w:r>
    </w:p>
    <w:p w:rsidR="00071EBF" w:rsidRPr="00071EBF" w:rsidRDefault="00071EBF" w:rsidP="00030792">
      <w:pPr>
        <w:spacing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71EBF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ru-RU"/>
        </w:rPr>
        <w:t>1. Игры - манипуляции.</w:t>
      </w:r>
    </w:p>
    <w:p w:rsidR="00071EBF" w:rsidRPr="00071EBF" w:rsidRDefault="00071EBF" w:rsidP="00521D35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71EB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 «Ладушки-ладушки…», «</w:t>
      </w:r>
      <w:proofErr w:type="spellStart"/>
      <w:proofErr w:type="gramStart"/>
      <w:r w:rsidRPr="00071EBF">
        <w:rPr>
          <w:rFonts w:ascii="Times New Roman" w:hAnsi="Times New Roman" w:cs="Times New Roman"/>
          <w:color w:val="auto"/>
          <w:sz w:val="28"/>
          <w:szCs w:val="28"/>
          <w:lang w:val="ru-RU"/>
        </w:rPr>
        <w:t>Сорока-белобока</w:t>
      </w:r>
      <w:proofErr w:type="spellEnd"/>
      <w:proofErr w:type="gramEnd"/>
      <w:r w:rsidRPr="00071EBF">
        <w:rPr>
          <w:rFonts w:ascii="Times New Roman" w:hAnsi="Times New Roman" w:cs="Times New Roman"/>
          <w:color w:val="auto"/>
          <w:sz w:val="28"/>
          <w:szCs w:val="28"/>
          <w:lang w:val="ru-RU"/>
        </w:rPr>
        <w:t>…» - указательным пальцем осуществляют круговые движения.</w:t>
      </w:r>
    </w:p>
    <w:p w:rsidR="00071EBF" w:rsidRPr="00071EBF" w:rsidRDefault="00071EBF" w:rsidP="00521D35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71EB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 </w:t>
      </w:r>
      <w:proofErr w:type="gramStart"/>
      <w:r w:rsidRPr="00071EBF">
        <w:rPr>
          <w:rFonts w:ascii="Times New Roman" w:hAnsi="Times New Roman" w:cs="Times New Roman"/>
          <w:color w:val="auto"/>
          <w:sz w:val="28"/>
          <w:szCs w:val="28"/>
          <w:lang w:val="ru-RU"/>
        </w:rPr>
        <w:t>«Пальчик-мальчик, где ты был?..», «Мы делили апельсин…», «Этот пальчик хочет спать…», «Этот пальчик - дедушка…», «Раз, два, три, четыре, кто живет в моей квартире?..», «Пальчики пошли гулять…» - ребенок поочередно загибает каждый пальчик.</w:t>
      </w:r>
      <w:proofErr w:type="gramEnd"/>
    </w:p>
    <w:p w:rsidR="00071EBF" w:rsidRPr="00071EBF" w:rsidRDefault="00071EBF" w:rsidP="00030792">
      <w:pPr>
        <w:spacing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71EB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 Эти упражнения ребенок может выполнять самостоятельно или с помощью взрослого. Они развивают воображение: в каждом пальчике ребенок видит тот или иной образ.</w:t>
      </w:r>
    </w:p>
    <w:p w:rsidR="00071EBF" w:rsidRPr="00071EBF" w:rsidRDefault="00071EBF" w:rsidP="00030792">
      <w:pPr>
        <w:spacing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71EBF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ru-RU"/>
        </w:rPr>
        <w:t>2. Сюжетные пальчиковые упражнения.</w:t>
      </w:r>
    </w:p>
    <w:p w:rsidR="00071EBF" w:rsidRPr="00071EBF" w:rsidRDefault="00071EBF" w:rsidP="00521D35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71EB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 «Елка» - ладони от себя, пальцы в «замок» (ладони под углом друг к другу). Пальцы выставляют вперед, локти к корпусу не прижимаются.</w:t>
      </w:r>
    </w:p>
    <w:p w:rsidR="00071EBF" w:rsidRPr="00071EBF" w:rsidRDefault="00071EBF" w:rsidP="00521D35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71EB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 «Распускается цветок» - из сжатого кулака поочередно «появляются» пальцы.</w:t>
      </w:r>
    </w:p>
    <w:p w:rsidR="00071EBF" w:rsidRPr="00071EBF" w:rsidRDefault="00071EBF" w:rsidP="00521D35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71EB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 «Пальчики здороваются» - подушечки пальцев соприкасаются с большим пальцем (правой, левой руки, двух одновременно).</w:t>
      </w:r>
    </w:p>
    <w:p w:rsidR="00071EBF" w:rsidRPr="00071EBF" w:rsidRDefault="00071EBF" w:rsidP="00521D35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71EB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 «Грабли» - ладони на себя, пальцы переплетаются между собой.</w:t>
      </w:r>
    </w:p>
    <w:p w:rsidR="00071EBF" w:rsidRPr="00071EBF" w:rsidRDefault="00071EBF" w:rsidP="00521D35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71EBF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К этой группе относятся также упражнения, которые позволяют детям изображать предметы транспорта и мебели, диких и домашних животных, птиц, насекомых, деревьев.</w:t>
      </w:r>
    </w:p>
    <w:p w:rsidR="00071EBF" w:rsidRPr="00071EBF" w:rsidRDefault="00071EBF" w:rsidP="00521D35">
      <w:pPr>
        <w:spacing w:before="240"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71EBF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ru-RU"/>
        </w:rPr>
        <w:t>3. Пальчиковые упражнения в сочетании со звуковой гимнастикой.</w:t>
      </w:r>
    </w:p>
    <w:p w:rsidR="00071EBF" w:rsidRPr="00071EBF" w:rsidRDefault="00071EBF" w:rsidP="00030792">
      <w:pPr>
        <w:spacing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71EB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 Ребенок может поочередно соединять пальцы каждой руки друг с другом, или выпрямлять по очереди каждый палец, или сжимать пальцы в кулак и разжимать и в это время произносить звуки: </w:t>
      </w:r>
      <w:proofErr w:type="spellStart"/>
      <w:r w:rsidRPr="00071EBF">
        <w:rPr>
          <w:rFonts w:ascii="Times New Roman" w:hAnsi="Times New Roman" w:cs="Times New Roman"/>
          <w:color w:val="auto"/>
          <w:sz w:val="28"/>
          <w:szCs w:val="28"/>
          <w:lang w:val="ru-RU"/>
        </w:rPr>
        <w:t>б-п</w:t>
      </w:r>
      <w:proofErr w:type="spellEnd"/>
      <w:r w:rsidRPr="00071EB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, </w:t>
      </w:r>
      <w:proofErr w:type="spellStart"/>
      <w:proofErr w:type="gramStart"/>
      <w:r w:rsidRPr="00071EBF">
        <w:rPr>
          <w:rFonts w:ascii="Times New Roman" w:hAnsi="Times New Roman" w:cs="Times New Roman"/>
          <w:color w:val="auto"/>
          <w:sz w:val="28"/>
          <w:szCs w:val="28"/>
          <w:lang w:val="ru-RU"/>
        </w:rPr>
        <w:t>д-т</w:t>
      </w:r>
      <w:proofErr w:type="spellEnd"/>
      <w:proofErr w:type="gramEnd"/>
      <w:r w:rsidRPr="00071EB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, </w:t>
      </w:r>
      <w:proofErr w:type="spellStart"/>
      <w:r w:rsidRPr="00071EBF">
        <w:rPr>
          <w:rFonts w:ascii="Times New Roman" w:hAnsi="Times New Roman" w:cs="Times New Roman"/>
          <w:color w:val="auto"/>
          <w:sz w:val="28"/>
          <w:szCs w:val="28"/>
          <w:lang w:val="ru-RU"/>
        </w:rPr>
        <w:t>к-г</w:t>
      </w:r>
      <w:proofErr w:type="spellEnd"/>
      <w:r w:rsidRPr="00071EB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. </w:t>
      </w:r>
    </w:p>
    <w:p w:rsidR="00071EBF" w:rsidRPr="00521D35" w:rsidRDefault="00071EBF" w:rsidP="00521D35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ru-RU"/>
        </w:rPr>
      </w:pPr>
      <w:r w:rsidRPr="00521D35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ru-RU"/>
        </w:rPr>
        <w:t xml:space="preserve">4. </w:t>
      </w:r>
      <w:proofErr w:type="gramStart"/>
      <w:r w:rsidRPr="00521D35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ru-RU"/>
        </w:rPr>
        <w:t>Пальчиковые</w:t>
      </w:r>
      <w:proofErr w:type="gramEnd"/>
      <w:r w:rsidRPr="00521D35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ru-RU"/>
        </w:rPr>
        <w:t xml:space="preserve"> </w:t>
      </w:r>
      <w:proofErr w:type="spellStart"/>
      <w:r w:rsidRPr="00521D35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ru-RU"/>
        </w:rPr>
        <w:t>кинезиологические</w:t>
      </w:r>
      <w:proofErr w:type="spellEnd"/>
      <w:r w:rsidRPr="00521D35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ru-RU"/>
        </w:rPr>
        <w:t xml:space="preserve"> </w:t>
      </w:r>
      <w:proofErr w:type="spellStart"/>
      <w:r w:rsidRPr="00521D35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ru-RU"/>
        </w:rPr>
        <w:t>пражнения</w:t>
      </w:r>
      <w:proofErr w:type="spellEnd"/>
      <w:r w:rsidRPr="00521D35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ru-RU"/>
        </w:rPr>
        <w:t xml:space="preserve"> («гимнастика мозга»). </w:t>
      </w:r>
    </w:p>
    <w:p w:rsidR="00071EBF" w:rsidRPr="00071EBF" w:rsidRDefault="00071EBF" w:rsidP="00521D35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71EB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 «Колечко» - поочередно перебирать пальцы рук, соединяя в кольцо с каждым пальцем последовательно указательный, средний и т.д.</w:t>
      </w:r>
    </w:p>
    <w:p w:rsidR="00071EBF" w:rsidRPr="00071EBF" w:rsidRDefault="00071EBF" w:rsidP="00521D35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71EB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 «Ухо - нос» - левой рукой взяться за кончик носа, правой - за противоположное ухо, затем одновременно опустить руки и поменять их положение.</w:t>
      </w:r>
    </w:p>
    <w:p w:rsidR="00071EBF" w:rsidRPr="00071EBF" w:rsidRDefault="00071EBF" w:rsidP="00521D35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71EB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 </w:t>
      </w:r>
      <w:proofErr w:type="gramStart"/>
      <w:r w:rsidRPr="00071EBF">
        <w:rPr>
          <w:rFonts w:ascii="Times New Roman" w:hAnsi="Times New Roman" w:cs="Times New Roman"/>
          <w:color w:val="auto"/>
          <w:sz w:val="28"/>
          <w:szCs w:val="28"/>
          <w:lang w:val="ru-RU"/>
        </w:rPr>
        <w:t>«Симметричные рисунки» - надо рисовать в воздухе обеими руками зеркально симметричные рисунки (начинать лучше с круглого предмета: яблоко, арбуз и т.д.</w:t>
      </w:r>
      <w:proofErr w:type="gramEnd"/>
      <w:r w:rsidRPr="00071EB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gramStart"/>
      <w:r w:rsidRPr="00071EBF">
        <w:rPr>
          <w:rFonts w:ascii="Times New Roman" w:hAnsi="Times New Roman" w:cs="Times New Roman"/>
          <w:color w:val="auto"/>
          <w:sz w:val="28"/>
          <w:szCs w:val="28"/>
          <w:lang w:val="ru-RU"/>
        </w:rPr>
        <w:t>Главное, чтобы ребенок смотрел во время «рисования» на свою руку).</w:t>
      </w:r>
      <w:proofErr w:type="gramEnd"/>
    </w:p>
    <w:p w:rsidR="00071EBF" w:rsidRPr="00071EBF" w:rsidRDefault="00071EBF" w:rsidP="00521D35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71EBF">
        <w:rPr>
          <w:rFonts w:ascii="Times New Roman" w:hAnsi="Times New Roman" w:cs="Times New Roman"/>
          <w:color w:val="auto"/>
          <w:sz w:val="28"/>
          <w:szCs w:val="28"/>
          <w:lang w:val="ru-RU"/>
        </w:rPr>
        <w:t>С помощью таких пальчиковых упражнений компенсируется работа левого полушария. Их выполнение требует от ребенка внимания, сосредоточенности.</w:t>
      </w:r>
    </w:p>
    <w:p w:rsidR="00071EBF" w:rsidRPr="00521D35" w:rsidRDefault="00071EBF" w:rsidP="00521D35">
      <w:pPr>
        <w:spacing w:before="240"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ru-RU"/>
        </w:rPr>
      </w:pPr>
      <w:r w:rsidRPr="00521D35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ru-RU"/>
        </w:rPr>
        <w:t xml:space="preserve">5. Пальчиковые упражнения в сочетании с </w:t>
      </w:r>
      <w:proofErr w:type="spellStart"/>
      <w:r w:rsidRPr="00521D35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ru-RU"/>
        </w:rPr>
        <w:t>самомассажем</w:t>
      </w:r>
      <w:proofErr w:type="spellEnd"/>
      <w:r w:rsidRPr="00521D35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ru-RU"/>
        </w:rPr>
        <w:t xml:space="preserve"> кистей и пальцев рук.</w:t>
      </w:r>
      <w:r w:rsidRPr="00521D35">
        <w:rPr>
          <w:rFonts w:ascii="Times New Roman" w:hAnsi="Times New Roman" w:cs="Times New Roman"/>
          <w:color w:val="auto"/>
          <w:sz w:val="28"/>
          <w:szCs w:val="28"/>
          <w:u w:val="single"/>
          <w:lang w:val="ru-RU"/>
        </w:rPr>
        <w:t xml:space="preserve"> </w:t>
      </w:r>
    </w:p>
    <w:p w:rsidR="00071EBF" w:rsidRPr="00071EBF" w:rsidRDefault="00071EBF" w:rsidP="00521D35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71EB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 В данных упражнениях используются традиционные для массажа движения - разминание, растирание, надавливание, пощипывание (от периферии к центру).</w:t>
      </w:r>
    </w:p>
    <w:p w:rsidR="00071EBF" w:rsidRPr="00071EBF" w:rsidRDefault="00071EBF" w:rsidP="00521D35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71EB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 «Помоем руки под горячей струей воды» - движение, как при мытье рук.</w:t>
      </w:r>
    </w:p>
    <w:p w:rsidR="00071EBF" w:rsidRPr="00071EBF" w:rsidRDefault="00071EBF" w:rsidP="00521D35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71EB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 «Согреем руки» - движения, как при растирании рук.</w:t>
      </w:r>
    </w:p>
    <w:p w:rsidR="00071EBF" w:rsidRPr="00071EBF" w:rsidRDefault="00071EBF" w:rsidP="00521D35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71EB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«Молоточек» - фалангами сжатых в кулак пальцев правой руки «забивать» гвозди.</w:t>
      </w:r>
    </w:p>
    <w:p w:rsidR="00071EBF" w:rsidRPr="00071EBF" w:rsidRDefault="00071EBF" w:rsidP="00521D35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71EB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«Гуси щиплют травку» - пальцы правой руки пощипывают кисть левой.</w:t>
      </w:r>
    </w:p>
    <w:p w:rsidR="00071EBF" w:rsidRPr="00071EBF" w:rsidRDefault="00071EBF" w:rsidP="00521D35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71EB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Для более </w:t>
      </w:r>
      <w:proofErr w:type="gramStart"/>
      <w:r w:rsidRPr="00071EBF">
        <w:rPr>
          <w:rFonts w:ascii="Times New Roman" w:hAnsi="Times New Roman" w:cs="Times New Roman"/>
          <w:color w:val="auto"/>
          <w:sz w:val="28"/>
          <w:szCs w:val="28"/>
          <w:lang w:val="ru-RU"/>
        </w:rPr>
        <w:t>эффективного</w:t>
      </w:r>
      <w:proofErr w:type="gramEnd"/>
      <w:r w:rsidRPr="00071EB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071EBF">
        <w:rPr>
          <w:rFonts w:ascii="Times New Roman" w:hAnsi="Times New Roman" w:cs="Times New Roman"/>
          <w:color w:val="auto"/>
          <w:sz w:val="28"/>
          <w:szCs w:val="28"/>
          <w:lang w:val="ru-RU"/>
        </w:rPr>
        <w:t>самомассажа</w:t>
      </w:r>
      <w:proofErr w:type="spellEnd"/>
      <w:r w:rsidRPr="00071EB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кисти рук используются грецкий орех, каштан, шестигранный карандаш, массажный мячик.</w:t>
      </w:r>
    </w:p>
    <w:p w:rsidR="00071EBF" w:rsidRPr="00071EBF" w:rsidRDefault="00071EBF" w:rsidP="00521D35">
      <w:pPr>
        <w:spacing w:before="240"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71EBF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6. Театр в руке.</w:t>
      </w:r>
    </w:p>
    <w:p w:rsidR="00071EBF" w:rsidRPr="00071EBF" w:rsidRDefault="00071EBF" w:rsidP="00521D35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71EB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 Пальчиковые упражнения этого вида позволяют повысить общий тонус, развивают внимание и память, снимает </w:t>
      </w:r>
      <w:proofErr w:type="spellStart"/>
      <w:r w:rsidRPr="00071EBF">
        <w:rPr>
          <w:rFonts w:ascii="Times New Roman" w:hAnsi="Times New Roman" w:cs="Times New Roman"/>
          <w:color w:val="auto"/>
          <w:sz w:val="28"/>
          <w:szCs w:val="28"/>
          <w:lang w:val="ru-RU"/>
        </w:rPr>
        <w:t>психоэмоциональное</w:t>
      </w:r>
      <w:proofErr w:type="spellEnd"/>
      <w:r w:rsidRPr="00071EB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напряжение.</w:t>
      </w:r>
    </w:p>
    <w:p w:rsidR="00071EBF" w:rsidRPr="00071EBF" w:rsidRDefault="00071EBF" w:rsidP="00521D35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71EB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 «</w:t>
      </w:r>
      <w:proofErr w:type="spellStart"/>
      <w:r w:rsidRPr="00071EBF">
        <w:rPr>
          <w:rFonts w:ascii="Times New Roman" w:hAnsi="Times New Roman" w:cs="Times New Roman"/>
          <w:color w:val="auto"/>
          <w:sz w:val="28"/>
          <w:szCs w:val="28"/>
          <w:lang w:val="ru-RU"/>
        </w:rPr>
        <w:t>Осьминожки</w:t>
      </w:r>
      <w:proofErr w:type="spellEnd"/>
      <w:r w:rsidRPr="00071EB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» - правая рука, осторожно и по очереди передвигая свои </w:t>
      </w:r>
      <w:proofErr w:type="spellStart"/>
      <w:r w:rsidRPr="00071EBF">
        <w:rPr>
          <w:rFonts w:ascii="Times New Roman" w:hAnsi="Times New Roman" w:cs="Times New Roman"/>
          <w:color w:val="auto"/>
          <w:sz w:val="28"/>
          <w:szCs w:val="28"/>
          <w:lang w:val="ru-RU"/>
        </w:rPr>
        <w:t>щупальцы-пальцы</w:t>
      </w:r>
      <w:proofErr w:type="spellEnd"/>
      <w:r w:rsidRPr="00071EB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, путешествует по морскому дну. Навстречу движется </w:t>
      </w:r>
      <w:r w:rsidRPr="00071EBF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осьминог - левая рука. Увидели друг друга, замерли, а потом стали обследовать морское дно вместе.</w:t>
      </w:r>
    </w:p>
    <w:p w:rsidR="00071EBF" w:rsidRPr="00071EBF" w:rsidRDefault="00071EBF" w:rsidP="00521D35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71EB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 «Бабочка» - сжать пальцы в кулак и поочередно выпрямлять мизинец, безымянный и средний пальцы, а большой и указательный соединить в кольцо. Выпрямленными пальцами делать быстрые движения («трепетание пальцев»).</w:t>
      </w:r>
    </w:p>
    <w:p w:rsidR="00071EBF" w:rsidRPr="00071EBF" w:rsidRDefault="00071EBF" w:rsidP="00521D35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71EB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 «Сказка» - детям предлагается разыграть сказку, в которой каждый палец - какой-либо персонаж.</w:t>
      </w:r>
    </w:p>
    <w:p w:rsidR="00071EBF" w:rsidRPr="00521D35" w:rsidRDefault="00071EBF" w:rsidP="00521D35">
      <w:pPr>
        <w:spacing w:before="240"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ru-RU"/>
        </w:rPr>
      </w:pPr>
      <w:r w:rsidRPr="00521D35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ru-RU"/>
        </w:rPr>
        <w:t xml:space="preserve">7. Пальчиковые упражнения с речевым сопровождением </w:t>
      </w:r>
    </w:p>
    <w:p w:rsidR="00071EBF" w:rsidRPr="00071EBF" w:rsidRDefault="00071EBF" w:rsidP="00030792">
      <w:pPr>
        <w:spacing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71EB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 В этих пальчиковых упражнениях народные потешки, прибаутки, песенки - речевая основа. Их язык, образная система яркие, разнообразные, легко запоминающиеся. В них очень много уменьшительно-ласкательных слов (ладушки, бабушка, котеночек, </w:t>
      </w:r>
      <w:proofErr w:type="spellStart"/>
      <w:r w:rsidRPr="00071EBF">
        <w:rPr>
          <w:rFonts w:ascii="Times New Roman" w:hAnsi="Times New Roman" w:cs="Times New Roman"/>
          <w:color w:val="auto"/>
          <w:sz w:val="28"/>
          <w:szCs w:val="28"/>
          <w:lang w:val="ru-RU"/>
        </w:rPr>
        <w:t>гусеночек</w:t>
      </w:r>
      <w:proofErr w:type="spellEnd"/>
      <w:r w:rsidRPr="00071EB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и т.д.), обращений, часто они имеют диалогическую форму. Некоторые потешки построены по типу обращения, сообщения.</w:t>
      </w:r>
    </w:p>
    <w:p w:rsidR="00071EBF" w:rsidRDefault="00071EBF" w:rsidP="00521D35">
      <w:p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ru-RU"/>
        </w:rPr>
      </w:pPr>
      <w:r w:rsidRPr="00521D35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ПАЛЬЧИКОВЫЕ ИГРЫ С РЕЧЕВЫМ СОПРОВОЖДЕНИЕМ</w:t>
      </w:r>
      <w:r w:rsidRPr="00521D35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br/>
      </w:r>
      <w:r w:rsidRPr="00071EBF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ru-RU"/>
        </w:rPr>
        <w:t>Пальчики</w:t>
      </w:r>
    </w:p>
    <w:p w:rsidR="00071EBF" w:rsidRPr="00071EBF" w:rsidRDefault="00071EBF" w:rsidP="00521D35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71EBF">
        <w:rPr>
          <w:rFonts w:ascii="Times New Roman" w:hAnsi="Times New Roman" w:cs="Times New Roman"/>
          <w:color w:val="auto"/>
          <w:sz w:val="28"/>
          <w:szCs w:val="28"/>
          <w:lang w:val="ru-RU"/>
        </w:rPr>
        <w:t>(Загибать по очереди пальчики).</w:t>
      </w:r>
    </w:p>
    <w:p w:rsidR="00071EBF" w:rsidRPr="00071EBF" w:rsidRDefault="00071EBF" w:rsidP="00521D35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71EBF">
        <w:rPr>
          <w:rFonts w:ascii="Times New Roman" w:hAnsi="Times New Roman" w:cs="Times New Roman"/>
          <w:color w:val="auto"/>
          <w:sz w:val="28"/>
          <w:szCs w:val="28"/>
          <w:lang w:val="ru-RU"/>
        </w:rPr>
        <w:t>Первый пальчик хочет спать, а второй – уж лег в кровать.</w:t>
      </w:r>
    </w:p>
    <w:p w:rsidR="00071EBF" w:rsidRPr="00071EBF" w:rsidRDefault="00071EBF" w:rsidP="00521D35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71EBF">
        <w:rPr>
          <w:rFonts w:ascii="Times New Roman" w:hAnsi="Times New Roman" w:cs="Times New Roman"/>
          <w:color w:val="auto"/>
          <w:sz w:val="28"/>
          <w:szCs w:val="28"/>
          <w:lang w:val="ru-RU"/>
        </w:rPr>
        <w:t>Третий пальчик прикорнул, а четвертый вдруг  уснул.</w:t>
      </w:r>
    </w:p>
    <w:p w:rsidR="00071EBF" w:rsidRPr="00071EBF" w:rsidRDefault="00071EBF" w:rsidP="00521D35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71EBF">
        <w:rPr>
          <w:rFonts w:ascii="Times New Roman" w:hAnsi="Times New Roman" w:cs="Times New Roman"/>
          <w:color w:val="auto"/>
          <w:sz w:val="28"/>
          <w:szCs w:val="28"/>
          <w:lang w:val="ru-RU"/>
        </w:rPr>
        <w:t>Встали пальчики. Ура!  Пальчикам гулять пора (расправить все пальчики).</w:t>
      </w:r>
    </w:p>
    <w:p w:rsidR="00071EBF" w:rsidRDefault="00071EBF" w:rsidP="00521D35">
      <w:p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ru-RU"/>
        </w:rPr>
      </w:pPr>
      <w:r w:rsidRPr="00030792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ru-RU"/>
        </w:rPr>
        <w:t>Кошки – мышки</w:t>
      </w:r>
    </w:p>
    <w:p w:rsidR="00071EBF" w:rsidRPr="00071EBF" w:rsidRDefault="00071EBF" w:rsidP="00521D35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71EBF">
        <w:rPr>
          <w:rFonts w:ascii="Times New Roman" w:hAnsi="Times New Roman" w:cs="Times New Roman"/>
          <w:color w:val="auto"/>
          <w:sz w:val="28"/>
          <w:szCs w:val="28"/>
          <w:lang w:val="ru-RU"/>
        </w:rPr>
        <w:t>Вот кулак (закрываем ладонь крохи, сжимая пальчики в кулак),</w:t>
      </w:r>
    </w:p>
    <w:p w:rsidR="00071EBF" w:rsidRPr="00071EBF" w:rsidRDefault="00071EBF" w:rsidP="00521D35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71EBF">
        <w:rPr>
          <w:rFonts w:ascii="Times New Roman" w:hAnsi="Times New Roman" w:cs="Times New Roman"/>
          <w:color w:val="auto"/>
          <w:sz w:val="28"/>
          <w:szCs w:val="28"/>
          <w:lang w:val="ru-RU"/>
        </w:rPr>
        <w:t>А вот ладошка (открываем).</w:t>
      </w:r>
    </w:p>
    <w:p w:rsidR="00071EBF" w:rsidRPr="00071EBF" w:rsidRDefault="00071EBF" w:rsidP="00521D35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71EBF">
        <w:rPr>
          <w:rFonts w:ascii="Times New Roman" w:hAnsi="Times New Roman" w:cs="Times New Roman"/>
          <w:color w:val="auto"/>
          <w:sz w:val="28"/>
          <w:szCs w:val="28"/>
          <w:lang w:val="ru-RU"/>
        </w:rPr>
        <w:t>На ладошку села кошка (кладём на неё сложенные щепоткой пальцы)</w:t>
      </w:r>
    </w:p>
    <w:p w:rsidR="00071EBF" w:rsidRPr="00071EBF" w:rsidRDefault="00071EBF" w:rsidP="00521D35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71EBF">
        <w:rPr>
          <w:rFonts w:ascii="Times New Roman" w:hAnsi="Times New Roman" w:cs="Times New Roman"/>
          <w:color w:val="auto"/>
          <w:sz w:val="28"/>
          <w:szCs w:val="28"/>
          <w:lang w:val="ru-RU"/>
        </w:rPr>
        <w:t>И крадётся, и крадётся, и крадётся (перемещаемся вверх, к плечу).</w:t>
      </w:r>
    </w:p>
    <w:p w:rsidR="00071EBF" w:rsidRPr="00071EBF" w:rsidRDefault="00071EBF" w:rsidP="00521D35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71EBF">
        <w:rPr>
          <w:rFonts w:ascii="Times New Roman" w:hAnsi="Times New Roman" w:cs="Times New Roman"/>
          <w:color w:val="auto"/>
          <w:sz w:val="28"/>
          <w:szCs w:val="28"/>
          <w:lang w:val="ru-RU"/>
        </w:rPr>
        <w:t>Прыг под мышку (засовываем руку под мышку),</w:t>
      </w:r>
    </w:p>
    <w:p w:rsidR="00071EBF" w:rsidRPr="00071EBF" w:rsidRDefault="00071EBF" w:rsidP="00521D35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71EBF">
        <w:rPr>
          <w:rFonts w:ascii="Times New Roman" w:hAnsi="Times New Roman" w:cs="Times New Roman"/>
          <w:color w:val="auto"/>
          <w:sz w:val="28"/>
          <w:szCs w:val="28"/>
          <w:lang w:val="ru-RU"/>
        </w:rPr>
        <w:t>Где же мышка? (Разводим руки в стороны.)</w:t>
      </w:r>
    </w:p>
    <w:p w:rsidR="00071EBF" w:rsidRDefault="00071EBF" w:rsidP="00521D35">
      <w:pPr>
        <w:spacing w:before="240"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ru-RU"/>
        </w:rPr>
      </w:pPr>
      <w:r w:rsidRPr="00030792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ru-RU"/>
        </w:rPr>
        <w:t>Кулачок</w:t>
      </w:r>
    </w:p>
    <w:p w:rsidR="00071EBF" w:rsidRPr="00071EBF" w:rsidRDefault="00071EBF" w:rsidP="00521D35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71EBF">
        <w:rPr>
          <w:rFonts w:ascii="Times New Roman" w:hAnsi="Times New Roman" w:cs="Times New Roman"/>
          <w:color w:val="auto"/>
          <w:sz w:val="28"/>
          <w:szCs w:val="28"/>
          <w:lang w:val="ru-RU"/>
        </w:rPr>
        <w:t>Этот пальчик — маленький, (загибаем мизинчик)</w:t>
      </w:r>
    </w:p>
    <w:p w:rsidR="00071EBF" w:rsidRPr="00071EBF" w:rsidRDefault="00071EBF" w:rsidP="00521D35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71EBF">
        <w:rPr>
          <w:rFonts w:ascii="Times New Roman" w:hAnsi="Times New Roman" w:cs="Times New Roman"/>
          <w:color w:val="auto"/>
          <w:sz w:val="28"/>
          <w:szCs w:val="28"/>
          <w:lang w:val="ru-RU"/>
        </w:rPr>
        <w:t>Этот пальчик — слабенький, (загибаем безымянный пальчик)</w:t>
      </w:r>
    </w:p>
    <w:p w:rsidR="00071EBF" w:rsidRPr="00071EBF" w:rsidRDefault="00071EBF" w:rsidP="00521D35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71EBF">
        <w:rPr>
          <w:rFonts w:ascii="Times New Roman" w:hAnsi="Times New Roman" w:cs="Times New Roman"/>
          <w:color w:val="auto"/>
          <w:sz w:val="28"/>
          <w:szCs w:val="28"/>
          <w:lang w:val="ru-RU"/>
        </w:rPr>
        <w:t>Этот пальчик — длинненький, (загибаем средний пальчик)</w:t>
      </w:r>
    </w:p>
    <w:p w:rsidR="00071EBF" w:rsidRPr="00071EBF" w:rsidRDefault="00071EBF" w:rsidP="00521D35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71EB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Этот пальчик — </w:t>
      </w:r>
      <w:proofErr w:type="spellStart"/>
      <w:r w:rsidRPr="00071EBF">
        <w:rPr>
          <w:rFonts w:ascii="Times New Roman" w:hAnsi="Times New Roman" w:cs="Times New Roman"/>
          <w:color w:val="auto"/>
          <w:sz w:val="28"/>
          <w:szCs w:val="28"/>
          <w:lang w:val="ru-RU"/>
        </w:rPr>
        <w:t>сильненький</w:t>
      </w:r>
      <w:proofErr w:type="spellEnd"/>
      <w:r w:rsidRPr="00071EBF">
        <w:rPr>
          <w:rFonts w:ascii="Times New Roman" w:hAnsi="Times New Roman" w:cs="Times New Roman"/>
          <w:color w:val="auto"/>
          <w:sz w:val="28"/>
          <w:szCs w:val="28"/>
          <w:lang w:val="ru-RU"/>
        </w:rPr>
        <w:t>, (загибаем указательный пальчик)</w:t>
      </w:r>
    </w:p>
    <w:p w:rsidR="00071EBF" w:rsidRPr="00071EBF" w:rsidRDefault="00071EBF" w:rsidP="00521D35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71EBF">
        <w:rPr>
          <w:rFonts w:ascii="Times New Roman" w:hAnsi="Times New Roman" w:cs="Times New Roman"/>
          <w:color w:val="auto"/>
          <w:sz w:val="28"/>
          <w:szCs w:val="28"/>
          <w:lang w:val="ru-RU"/>
        </w:rPr>
        <w:t>Этот пальчик — толстячок, (загибаем большой пальчик)</w:t>
      </w:r>
    </w:p>
    <w:p w:rsidR="00071EBF" w:rsidRPr="00071EBF" w:rsidRDefault="00071EBF" w:rsidP="00030792">
      <w:pPr>
        <w:spacing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71EBF">
        <w:rPr>
          <w:rFonts w:ascii="Times New Roman" w:hAnsi="Times New Roman" w:cs="Times New Roman"/>
          <w:color w:val="auto"/>
          <w:sz w:val="28"/>
          <w:szCs w:val="28"/>
          <w:lang w:val="ru-RU"/>
        </w:rPr>
        <w:t>Ну а вместе — кулачок!</w:t>
      </w:r>
    </w:p>
    <w:p w:rsidR="00071EBF" w:rsidRDefault="00071EBF" w:rsidP="00521D35">
      <w:p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ru-RU"/>
        </w:rPr>
      </w:pPr>
      <w:r w:rsidRPr="00071EBF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ru-RU"/>
        </w:rPr>
        <w:t>Клён</w:t>
      </w:r>
    </w:p>
    <w:p w:rsidR="00071EBF" w:rsidRPr="00071EBF" w:rsidRDefault="00071EBF" w:rsidP="00521D35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71EBF">
        <w:rPr>
          <w:rFonts w:ascii="Times New Roman" w:hAnsi="Times New Roman" w:cs="Times New Roman"/>
          <w:color w:val="auto"/>
          <w:sz w:val="28"/>
          <w:szCs w:val="28"/>
          <w:lang w:val="ru-RU"/>
        </w:rPr>
        <w:t>Ветер тихо клён качает, (пальчики растопырены и тянутся вверх)</w:t>
      </w:r>
    </w:p>
    <w:p w:rsidR="00071EBF" w:rsidRPr="00071EBF" w:rsidRDefault="00071EBF" w:rsidP="00521D35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71EBF">
        <w:rPr>
          <w:rFonts w:ascii="Times New Roman" w:hAnsi="Times New Roman" w:cs="Times New Roman"/>
          <w:color w:val="auto"/>
          <w:sz w:val="28"/>
          <w:szCs w:val="28"/>
          <w:lang w:val="ru-RU"/>
        </w:rPr>
        <w:t>Вправо, влево наклоняет: (качаем ладошками вправо-влево)</w:t>
      </w:r>
    </w:p>
    <w:p w:rsidR="00071EBF" w:rsidRPr="00071EBF" w:rsidRDefault="00071EBF" w:rsidP="00521D35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71EBF">
        <w:rPr>
          <w:rFonts w:ascii="Times New Roman" w:hAnsi="Times New Roman" w:cs="Times New Roman"/>
          <w:color w:val="auto"/>
          <w:sz w:val="28"/>
          <w:szCs w:val="28"/>
          <w:lang w:val="ru-RU"/>
        </w:rPr>
        <w:t>Раз — наклон и два — наклон, (наклоняем влево — вправо ладошки низко-низко)</w:t>
      </w:r>
    </w:p>
    <w:p w:rsidR="00071EBF" w:rsidRPr="00071EBF" w:rsidRDefault="00071EBF" w:rsidP="00521D35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71EBF">
        <w:rPr>
          <w:rFonts w:ascii="Times New Roman" w:hAnsi="Times New Roman" w:cs="Times New Roman"/>
          <w:color w:val="auto"/>
          <w:sz w:val="28"/>
          <w:szCs w:val="28"/>
          <w:lang w:val="ru-RU"/>
        </w:rPr>
        <w:t>Зашумел листвою клён</w:t>
      </w:r>
      <w:proofErr w:type="gramStart"/>
      <w:r w:rsidRPr="00071EBF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  <w:proofErr w:type="gramEnd"/>
      <w:r w:rsidRPr="00071EB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(</w:t>
      </w:r>
      <w:proofErr w:type="gramStart"/>
      <w:r w:rsidRPr="00071EBF">
        <w:rPr>
          <w:rFonts w:ascii="Times New Roman" w:hAnsi="Times New Roman" w:cs="Times New Roman"/>
          <w:color w:val="auto"/>
          <w:sz w:val="28"/>
          <w:szCs w:val="28"/>
          <w:lang w:val="ru-RU"/>
        </w:rPr>
        <w:t>п</w:t>
      </w:r>
      <w:proofErr w:type="gramEnd"/>
      <w:r w:rsidRPr="00071EBF">
        <w:rPr>
          <w:rFonts w:ascii="Times New Roman" w:hAnsi="Times New Roman" w:cs="Times New Roman"/>
          <w:color w:val="auto"/>
          <w:sz w:val="28"/>
          <w:szCs w:val="28"/>
          <w:lang w:val="ru-RU"/>
        </w:rPr>
        <w:t>ошевелить пальчиками)</w:t>
      </w:r>
    </w:p>
    <w:p w:rsidR="00071EBF" w:rsidRDefault="00071EBF" w:rsidP="00521D35">
      <w:pPr>
        <w:spacing w:before="240"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ru-RU"/>
        </w:rPr>
      </w:pPr>
      <w:r w:rsidRPr="00521D35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lastRenderedPageBreak/>
        <w:t>ПАЛЬЧИКОВЫЕ ИГРЫ С ПРЕДМЕТАМИ</w:t>
      </w:r>
      <w:r w:rsidRPr="00521D35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br/>
      </w:r>
      <w:r w:rsidRPr="00071EBF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ru-RU"/>
        </w:rPr>
        <w:t xml:space="preserve">Бусинки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ru-RU"/>
        </w:rPr>
        <w:t>–</w:t>
      </w:r>
      <w:r w:rsidRPr="00071EBF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ru-RU"/>
        </w:rPr>
        <w:t xml:space="preserve"> горошки</w:t>
      </w:r>
    </w:p>
    <w:p w:rsidR="00071EBF" w:rsidRPr="00071EBF" w:rsidRDefault="00071EBF" w:rsidP="00521D35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71EBF">
        <w:rPr>
          <w:rFonts w:ascii="Times New Roman" w:hAnsi="Times New Roman" w:cs="Times New Roman"/>
          <w:color w:val="auto"/>
          <w:sz w:val="28"/>
          <w:szCs w:val="28"/>
          <w:lang w:val="ru-RU"/>
        </w:rPr>
        <w:t>Покатаю я в руках</w:t>
      </w:r>
    </w:p>
    <w:p w:rsidR="00071EBF" w:rsidRPr="00071EBF" w:rsidRDefault="00071EBF" w:rsidP="00521D35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71EBF">
        <w:rPr>
          <w:rFonts w:ascii="Times New Roman" w:hAnsi="Times New Roman" w:cs="Times New Roman"/>
          <w:color w:val="auto"/>
          <w:sz w:val="28"/>
          <w:szCs w:val="28"/>
          <w:lang w:val="ru-RU"/>
        </w:rPr>
        <w:t>Бусинки, горошки.</w:t>
      </w:r>
    </w:p>
    <w:p w:rsidR="00071EBF" w:rsidRPr="00071EBF" w:rsidRDefault="00071EBF" w:rsidP="00521D35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71EBF">
        <w:rPr>
          <w:rFonts w:ascii="Times New Roman" w:hAnsi="Times New Roman" w:cs="Times New Roman"/>
          <w:color w:val="auto"/>
          <w:sz w:val="28"/>
          <w:szCs w:val="28"/>
          <w:lang w:val="ru-RU"/>
        </w:rPr>
        <w:t>Станьте ловкими скорей,</w:t>
      </w:r>
    </w:p>
    <w:p w:rsidR="00071EBF" w:rsidRPr="00071EBF" w:rsidRDefault="00071EBF" w:rsidP="00521D35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71EBF">
        <w:rPr>
          <w:rFonts w:ascii="Times New Roman" w:hAnsi="Times New Roman" w:cs="Times New Roman"/>
          <w:color w:val="auto"/>
          <w:sz w:val="28"/>
          <w:szCs w:val="28"/>
          <w:lang w:val="ru-RU"/>
        </w:rPr>
        <w:t>Пальчики, ладошки.</w:t>
      </w:r>
    </w:p>
    <w:p w:rsidR="00071EBF" w:rsidRPr="00071EBF" w:rsidRDefault="00071EBF" w:rsidP="00521D35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71EBF">
        <w:rPr>
          <w:rFonts w:ascii="Times New Roman" w:hAnsi="Times New Roman" w:cs="Times New Roman"/>
          <w:color w:val="auto"/>
          <w:sz w:val="28"/>
          <w:szCs w:val="28"/>
          <w:lang w:val="ru-RU"/>
        </w:rPr>
        <w:t>(Катать по столу горошины или бусины указательным пальцем, средним, безымянным и мизинцем.)</w:t>
      </w:r>
    </w:p>
    <w:p w:rsidR="00071EBF" w:rsidRDefault="00071EBF" w:rsidP="00521D35">
      <w:pPr>
        <w:spacing w:before="240"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ru-RU"/>
        </w:rPr>
      </w:pPr>
      <w:r w:rsidRPr="00030792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ru-RU"/>
        </w:rPr>
        <w:t>Карандаш</w:t>
      </w:r>
    </w:p>
    <w:p w:rsidR="00071EBF" w:rsidRPr="00071EBF" w:rsidRDefault="00071EBF" w:rsidP="00521D35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71EBF">
        <w:rPr>
          <w:rFonts w:ascii="Times New Roman" w:hAnsi="Times New Roman" w:cs="Times New Roman"/>
          <w:color w:val="auto"/>
          <w:sz w:val="28"/>
          <w:szCs w:val="28"/>
          <w:lang w:val="ru-RU"/>
        </w:rPr>
        <w:t>Карандаш в руках катаю,</w:t>
      </w:r>
    </w:p>
    <w:p w:rsidR="00071EBF" w:rsidRPr="00071EBF" w:rsidRDefault="00071EBF" w:rsidP="00521D35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71EBF">
        <w:rPr>
          <w:rFonts w:ascii="Times New Roman" w:hAnsi="Times New Roman" w:cs="Times New Roman"/>
          <w:color w:val="auto"/>
          <w:sz w:val="28"/>
          <w:szCs w:val="28"/>
          <w:lang w:val="ru-RU"/>
        </w:rPr>
        <w:t>Между пальчиков верчу.</w:t>
      </w:r>
    </w:p>
    <w:p w:rsidR="00071EBF" w:rsidRPr="00071EBF" w:rsidRDefault="00071EBF" w:rsidP="00521D35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71EBF">
        <w:rPr>
          <w:rFonts w:ascii="Times New Roman" w:hAnsi="Times New Roman" w:cs="Times New Roman"/>
          <w:color w:val="auto"/>
          <w:sz w:val="28"/>
          <w:szCs w:val="28"/>
          <w:lang w:val="ru-RU"/>
        </w:rPr>
        <w:t>Непременно каждый пальчик</w:t>
      </w:r>
    </w:p>
    <w:p w:rsidR="00071EBF" w:rsidRPr="00071EBF" w:rsidRDefault="00071EBF" w:rsidP="00521D35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71EBF">
        <w:rPr>
          <w:rFonts w:ascii="Times New Roman" w:hAnsi="Times New Roman" w:cs="Times New Roman"/>
          <w:color w:val="auto"/>
          <w:sz w:val="28"/>
          <w:szCs w:val="28"/>
          <w:lang w:val="ru-RU"/>
        </w:rPr>
        <w:t>Быть послушным научу.</w:t>
      </w:r>
    </w:p>
    <w:p w:rsidR="00E94534" w:rsidRPr="00E94534" w:rsidRDefault="00071EBF" w:rsidP="00396490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71EBF">
        <w:rPr>
          <w:rFonts w:ascii="Times New Roman" w:hAnsi="Times New Roman" w:cs="Times New Roman"/>
          <w:color w:val="auto"/>
          <w:sz w:val="28"/>
          <w:szCs w:val="28"/>
          <w:lang w:val="ru-RU"/>
        </w:rPr>
        <w:t>(Перекатывать между пальцами или ладонями шестигранный карандаш.)</w:t>
      </w:r>
    </w:p>
    <w:p w:rsidR="00396490" w:rsidRDefault="00396490" w:rsidP="00396490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Style w:val="c17"/>
          <w:rFonts w:eastAsiaTheme="majorEastAsia"/>
          <w:color w:val="000000"/>
          <w:sz w:val="28"/>
          <w:szCs w:val="28"/>
        </w:rPr>
      </w:pPr>
    </w:p>
    <w:p w:rsidR="00015FE0" w:rsidRPr="00396490" w:rsidRDefault="00015FE0" w:rsidP="00396490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396490">
        <w:rPr>
          <w:rStyle w:val="c17"/>
          <w:rFonts w:eastAsiaTheme="majorEastAsia"/>
          <w:color w:val="000000"/>
          <w:sz w:val="28"/>
          <w:szCs w:val="28"/>
        </w:rPr>
        <w:t>Игра – одна из лучших способов развития речи и мышления у детей. Она доставляет ребёнку удовольствие и радость, а эти чувства являются сильнейшим средством, стимулируют активное восприятие речи и порождают самостоятельную речевую деятельнос</w:t>
      </w:r>
      <w:r w:rsidR="00396490">
        <w:rPr>
          <w:rStyle w:val="c17"/>
          <w:rFonts w:eastAsiaTheme="majorEastAsia"/>
          <w:color w:val="000000"/>
          <w:sz w:val="28"/>
          <w:szCs w:val="28"/>
        </w:rPr>
        <w:t>ть. Для развития речи у детей я использую</w:t>
      </w:r>
      <w:r w:rsidRPr="00396490">
        <w:rPr>
          <w:rStyle w:val="c17"/>
          <w:rFonts w:eastAsiaTheme="majorEastAsia"/>
          <w:color w:val="000000"/>
          <w:sz w:val="28"/>
          <w:szCs w:val="28"/>
        </w:rPr>
        <w:t xml:space="preserve"> в своей работе пальчиковые игры. Любая пальчиковая игра проходит весело, дети могут представить себя в роли маленькой кошки, или весёлого серого зайчика и т.д. Не стоит забывать, что дети фантазеры. Дети свободно принимают все условия театрального действа, легко перевоплощаются. На основе своих собственных, еще небогатых познаний дети с удовольствием вовлекаются в игру.</w:t>
      </w:r>
    </w:p>
    <w:p w:rsidR="00015FE0" w:rsidRPr="00396490" w:rsidRDefault="00015FE0" w:rsidP="00396490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396490">
        <w:rPr>
          <w:rStyle w:val="c17"/>
          <w:rFonts w:eastAsiaTheme="majorEastAsia"/>
          <w:color w:val="000000"/>
          <w:sz w:val="28"/>
          <w:szCs w:val="28"/>
        </w:rPr>
        <w:t>Пальчиковые игры сами по себе дарят нашим детям здоровье, так как при этом происходит воздействие на кожные покровы кистей рук, где находится множество точек, связанных с теми или иными органами.</w:t>
      </w:r>
    </w:p>
    <w:p w:rsidR="00015FE0" w:rsidRPr="00396490" w:rsidRDefault="00015FE0" w:rsidP="00396490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396490">
        <w:rPr>
          <w:rStyle w:val="c17"/>
          <w:rFonts w:eastAsiaTheme="majorEastAsia"/>
          <w:color w:val="000000"/>
          <w:sz w:val="28"/>
          <w:szCs w:val="28"/>
        </w:rPr>
        <w:t>Культура речи детей напрямую зависит от культуры и содержания речи воспитателя.</w:t>
      </w:r>
    </w:p>
    <w:p w:rsidR="00015FE0" w:rsidRDefault="00015FE0" w:rsidP="00396490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Style w:val="c17"/>
          <w:rFonts w:eastAsiaTheme="majorEastAsia"/>
          <w:color w:val="000000"/>
          <w:sz w:val="28"/>
          <w:szCs w:val="28"/>
        </w:rPr>
      </w:pPr>
      <w:r w:rsidRPr="00396490">
        <w:rPr>
          <w:rStyle w:val="c17"/>
          <w:rFonts w:eastAsiaTheme="majorEastAsia"/>
          <w:color w:val="000000"/>
          <w:sz w:val="28"/>
          <w:szCs w:val="28"/>
        </w:rPr>
        <w:t xml:space="preserve">«Если мы хотим, чтобы жизнь доставляла радость этого нужно добиваться самим, привнося радость в нашу жизнь»,- писал Герхард </w:t>
      </w:r>
      <w:proofErr w:type="spellStart"/>
      <w:r w:rsidRPr="00396490">
        <w:rPr>
          <w:rStyle w:val="c17"/>
          <w:rFonts w:eastAsiaTheme="majorEastAsia"/>
          <w:color w:val="000000"/>
          <w:sz w:val="28"/>
          <w:szCs w:val="28"/>
        </w:rPr>
        <w:t>Бранстер</w:t>
      </w:r>
      <w:proofErr w:type="spellEnd"/>
      <w:r w:rsidRPr="00396490">
        <w:rPr>
          <w:rStyle w:val="c17"/>
          <w:rFonts w:eastAsiaTheme="majorEastAsia"/>
          <w:color w:val="000000"/>
          <w:sz w:val="28"/>
          <w:szCs w:val="28"/>
        </w:rPr>
        <w:t>, автор книги «Все радости мира».</w:t>
      </w:r>
    </w:p>
    <w:p w:rsidR="00396490" w:rsidRPr="00396490" w:rsidRDefault="00396490" w:rsidP="00396490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17"/>
          <w:rFonts w:eastAsiaTheme="majorEastAsia"/>
          <w:color w:val="000000"/>
          <w:sz w:val="28"/>
          <w:szCs w:val="28"/>
        </w:rPr>
        <w:t xml:space="preserve">Спасибо за внимание! </w:t>
      </w:r>
      <w:proofErr w:type="gramStart"/>
      <w:r>
        <w:rPr>
          <w:rStyle w:val="c17"/>
          <w:rFonts w:eastAsiaTheme="majorEastAsia"/>
          <w:color w:val="000000"/>
          <w:sz w:val="28"/>
          <w:szCs w:val="28"/>
        </w:rPr>
        <w:t>Надеюсь</w:t>
      </w:r>
      <w:proofErr w:type="gramEnd"/>
      <w:r>
        <w:rPr>
          <w:rStyle w:val="c17"/>
          <w:rFonts w:eastAsiaTheme="majorEastAsia"/>
          <w:color w:val="000000"/>
          <w:sz w:val="28"/>
          <w:szCs w:val="28"/>
        </w:rPr>
        <w:t xml:space="preserve"> материал семинара будет полезен и найдет место и в вашей работе.</w:t>
      </w:r>
    </w:p>
    <w:p w:rsidR="00C4192F" w:rsidRDefault="00C4192F" w:rsidP="00015FE0">
      <w:p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E94534" w:rsidRDefault="00E94534" w:rsidP="00015FE0">
      <w:p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E94534" w:rsidRDefault="00E94534" w:rsidP="00015FE0">
      <w:p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E94534" w:rsidRPr="00C4192F" w:rsidRDefault="00E94534" w:rsidP="00E94534">
      <w:pPr>
        <w:spacing w:line="360" w:lineRule="auto"/>
        <w:ind w:left="0" w:firstLine="426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sectPr w:rsidR="00E94534" w:rsidRPr="00C4192F" w:rsidSect="00975AD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92F" w:rsidRDefault="00C4192F" w:rsidP="00C4192F">
      <w:pPr>
        <w:spacing w:after="0" w:line="240" w:lineRule="auto"/>
      </w:pPr>
      <w:r>
        <w:separator/>
      </w:r>
    </w:p>
  </w:endnote>
  <w:endnote w:type="continuationSeparator" w:id="0">
    <w:p w:rsidR="00C4192F" w:rsidRDefault="00C4192F" w:rsidP="00C41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92F" w:rsidRDefault="00C4192F" w:rsidP="00C4192F">
      <w:pPr>
        <w:spacing w:after="0" w:line="240" w:lineRule="auto"/>
      </w:pPr>
      <w:r>
        <w:separator/>
      </w:r>
    </w:p>
  </w:footnote>
  <w:footnote w:type="continuationSeparator" w:id="0">
    <w:p w:rsidR="00C4192F" w:rsidRDefault="00C4192F" w:rsidP="00C41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92F" w:rsidRPr="00C4192F" w:rsidRDefault="00C4192F" w:rsidP="00C4192F">
    <w:pPr>
      <w:pStyle w:val="af4"/>
      <w:jc w:val="right"/>
      <w:rPr>
        <w:rFonts w:ascii="Times New Roman" w:hAnsi="Times New Roman" w:cs="Times New Roman"/>
        <w:lang w:val="ru-RU"/>
      </w:rPr>
    </w:pPr>
    <w:r>
      <w:rPr>
        <w:rFonts w:ascii="Times New Roman" w:hAnsi="Times New Roman" w:cs="Times New Roman"/>
        <w:lang w:val="ru-RU"/>
      </w:rPr>
      <w:t>Гейкер Елена Олеговна воспита</w:t>
    </w:r>
    <w:r w:rsidRPr="00C4192F">
      <w:rPr>
        <w:rFonts w:ascii="Times New Roman" w:hAnsi="Times New Roman" w:cs="Times New Roman"/>
        <w:lang w:val="ru-RU"/>
      </w:rPr>
      <w:t>тель 1 квалификационной категории</w:t>
    </w:r>
  </w:p>
  <w:p w:rsidR="00C4192F" w:rsidRPr="00C4192F" w:rsidRDefault="00C4192F" w:rsidP="00C4192F">
    <w:pPr>
      <w:pStyle w:val="af4"/>
      <w:jc w:val="right"/>
      <w:rPr>
        <w:rFonts w:ascii="Times New Roman" w:hAnsi="Times New Roman" w:cs="Times New Roman"/>
        <w:lang w:val="ru-RU"/>
      </w:rPr>
    </w:pPr>
    <w:r w:rsidRPr="00C4192F">
      <w:rPr>
        <w:rFonts w:ascii="Times New Roman" w:hAnsi="Times New Roman" w:cs="Times New Roman"/>
        <w:lang w:val="ru-RU"/>
      </w:rPr>
      <w:t>МАДОУ «Детский сад п. Синда»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66066"/>
    <w:multiLevelType w:val="multilevel"/>
    <w:tmpl w:val="C7767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7B69A3"/>
    <w:multiLevelType w:val="multilevel"/>
    <w:tmpl w:val="B986E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3B7586"/>
    <w:multiLevelType w:val="multilevel"/>
    <w:tmpl w:val="4B3A8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0959FD"/>
    <w:multiLevelType w:val="multilevel"/>
    <w:tmpl w:val="F97E1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3E04B0"/>
    <w:multiLevelType w:val="multilevel"/>
    <w:tmpl w:val="EDCEB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DC296C"/>
    <w:multiLevelType w:val="multilevel"/>
    <w:tmpl w:val="AD5A0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0D69"/>
    <w:rsid w:val="00015FE0"/>
    <w:rsid w:val="00030792"/>
    <w:rsid w:val="00071EBF"/>
    <w:rsid w:val="00396490"/>
    <w:rsid w:val="00496DE4"/>
    <w:rsid w:val="00521D35"/>
    <w:rsid w:val="008D4098"/>
    <w:rsid w:val="00965A3A"/>
    <w:rsid w:val="00975ADE"/>
    <w:rsid w:val="00A10D69"/>
    <w:rsid w:val="00C4192F"/>
    <w:rsid w:val="00CF1AB3"/>
    <w:rsid w:val="00E2547F"/>
    <w:rsid w:val="00E32109"/>
    <w:rsid w:val="00E7459D"/>
    <w:rsid w:val="00E94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DE4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496DE4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96DE4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96DE4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496DE4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DE4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DE4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DE4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DE4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DE4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6DE4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96DE4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96DE4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496DE4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496DE4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496DE4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496DE4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496DE4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496DE4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496DE4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496DE4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496DE4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496DE4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496DE4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496DE4"/>
    <w:rPr>
      <w:b/>
      <w:bCs/>
      <w:spacing w:val="0"/>
    </w:rPr>
  </w:style>
  <w:style w:type="character" w:styleId="a9">
    <w:name w:val="Emphasis"/>
    <w:uiPriority w:val="20"/>
    <w:qFormat/>
    <w:rsid w:val="00496DE4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496DE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96DE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96DE4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496DE4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496DE4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496DE4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496DE4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496DE4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496DE4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496DE4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496DE4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496DE4"/>
    <w:pPr>
      <w:outlineLvl w:val="9"/>
    </w:pPr>
  </w:style>
  <w:style w:type="paragraph" w:styleId="af4">
    <w:name w:val="header"/>
    <w:basedOn w:val="a"/>
    <w:link w:val="af5"/>
    <w:uiPriority w:val="99"/>
    <w:semiHidden/>
    <w:unhideWhenUsed/>
    <w:rsid w:val="00C419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C4192F"/>
    <w:rPr>
      <w:color w:val="5A5A5A" w:themeColor="text1" w:themeTint="A5"/>
    </w:rPr>
  </w:style>
  <w:style w:type="paragraph" w:styleId="af6">
    <w:name w:val="footer"/>
    <w:basedOn w:val="a"/>
    <w:link w:val="af7"/>
    <w:uiPriority w:val="99"/>
    <w:semiHidden/>
    <w:unhideWhenUsed/>
    <w:rsid w:val="00C419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C4192F"/>
    <w:rPr>
      <w:color w:val="5A5A5A" w:themeColor="text1" w:themeTint="A5"/>
    </w:rPr>
  </w:style>
  <w:style w:type="paragraph" w:customStyle="1" w:styleId="c6">
    <w:name w:val="c6"/>
    <w:basedOn w:val="a"/>
    <w:rsid w:val="00015FE0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character" w:customStyle="1" w:styleId="c17">
    <w:name w:val="c17"/>
    <w:basedOn w:val="a0"/>
    <w:rsid w:val="00015FE0"/>
  </w:style>
  <w:style w:type="character" w:customStyle="1" w:styleId="c7">
    <w:name w:val="c7"/>
    <w:basedOn w:val="a0"/>
    <w:rsid w:val="00E94534"/>
  </w:style>
  <w:style w:type="character" w:customStyle="1" w:styleId="c10">
    <w:name w:val="c10"/>
    <w:basedOn w:val="a0"/>
    <w:rsid w:val="00E94534"/>
  </w:style>
  <w:style w:type="paragraph" w:customStyle="1" w:styleId="c34">
    <w:name w:val="c34"/>
    <w:basedOn w:val="a"/>
    <w:rsid w:val="00E94534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styleId="af8">
    <w:name w:val="Normal (Web)"/>
    <w:basedOn w:val="a"/>
    <w:uiPriority w:val="99"/>
    <w:semiHidden/>
    <w:unhideWhenUsed/>
    <w:rsid w:val="00E94534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customStyle="1" w:styleId="c3">
    <w:name w:val="c3"/>
    <w:basedOn w:val="a"/>
    <w:rsid w:val="00030792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character" w:customStyle="1" w:styleId="c1">
    <w:name w:val="c1"/>
    <w:basedOn w:val="a0"/>
    <w:rsid w:val="00030792"/>
  </w:style>
  <w:style w:type="character" w:customStyle="1" w:styleId="c11">
    <w:name w:val="c11"/>
    <w:basedOn w:val="a0"/>
    <w:rsid w:val="000307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1432</Words>
  <Characters>8168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Лена</cp:lastModifiedBy>
  <cp:revision>3</cp:revision>
  <dcterms:created xsi:type="dcterms:W3CDTF">2019-01-14T03:58:00Z</dcterms:created>
  <dcterms:modified xsi:type="dcterms:W3CDTF">2019-01-14T11:13:00Z</dcterms:modified>
</cp:coreProperties>
</file>